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536" w:rsidRPr="008E5D62" w:rsidRDefault="00E23536" w:rsidP="00E23536">
      <w:pPr>
        <w:jc w:val="center"/>
        <w:rPr>
          <w:rFonts w:asciiTheme="majorHAnsi" w:hAnsiTheme="majorHAnsi"/>
        </w:rPr>
      </w:pPr>
      <w:bookmarkStart w:id="0" w:name="_GoBack"/>
      <w:bookmarkEnd w:id="0"/>
      <w:r w:rsidRPr="008E5D62">
        <w:rPr>
          <w:rStyle w:val="berschrift1Zchn"/>
          <w:b/>
          <w:color w:val="auto"/>
        </w:rPr>
        <w:t xml:space="preserve">Formblatt zur Datenerhebung aktiver </w:t>
      </w:r>
      <w:r w:rsidR="00DB1462">
        <w:rPr>
          <w:rStyle w:val="berschrift1Zchn"/>
          <w:b/>
          <w:color w:val="auto"/>
        </w:rPr>
        <w:t>Sportlerinnen und Sportler</w:t>
      </w:r>
    </w:p>
    <w:p w:rsidR="00E23536" w:rsidRDefault="00E23536" w:rsidP="00E23536">
      <w:pPr>
        <w:jc w:val="center"/>
        <w:rPr>
          <w:rFonts w:asciiTheme="majorHAnsi" w:hAnsiTheme="majorHAnsi"/>
        </w:rPr>
      </w:pPr>
      <w:r>
        <w:rPr>
          <w:rFonts w:asciiTheme="majorHAnsi" w:hAnsiTheme="majorHAnsi"/>
        </w:rPr>
        <w:t>nach Art. 6 DSGVO Abs. 1 lit. a) u. f)</w:t>
      </w:r>
    </w:p>
    <w:p w:rsidR="00A91B31" w:rsidRPr="00A91B31" w:rsidRDefault="00A91B31" w:rsidP="00E23536">
      <w:pPr>
        <w:jc w:val="center"/>
        <w:rPr>
          <w:rFonts w:asciiTheme="majorHAnsi" w:hAnsiTheme="majorHAnsi"/>
          <w:sz w:val="18"/>
        </w:rPr>
      </w:pPr>
    </w:p>
    <w:p w:rsidR="00E23536" w:rsidRPr="00E23536" w:rsidRDefault="00A91B31" w:rsidP="00A91B31">
      <w:pPr>
        <w:jc w:val="center"/>
        <w:rPr>
          <w:rFonts w:asciiTheme="majorHAnsi" w:hAnsiTheme="majorHAnsi"/>
        </w:rPr>
      </w:pPr>
      <w:r>
        <w:rPr>
          <w:rFonts w:asciiTheme="majorHAnsi" w:hAnsiTheme="majorHAnsi"/>
        </w:rPr>
        <w:t>Bitte leserlich ausfüllen!</w:t>
      </w:r>
    </w:p>
    <w:tbl>
      <w:tblPr>
        <w:tblStyle w:val="Tabellenraster"/>
        <w:tblW w:w="0" w:type="auto"/>
        <w:tblLayout w:type="fixed"/>
        <w:tblLook w:val="04A0" w:firstRow="1" w:lastRow="0" w:firstColumn="1" w:lastColumn="0" w:noHBand="0" w:noVBand="1"/>
      </w:tblPr>
      <w:tblGrid>
        <w:gridCol w:w="1838"/>
        <w:gridCol w:w="2835"/>
        <w:gridCol w:w="1985"/>
        <w:gridCol w:w="3260"/>
      </w:tblGrid>
      <w:tr w:rsidR="00E23536" w:rsidRPr="00E23536" w:rsidTr="00A91B31">
        <w:tc>
          <w:tcPr>
            <w:tcW w:w="1838"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Nachname</w:t>
            </w:r>
          </w:p>
        </w:tc>
        <w:tc>
          <w:tcPr>
            <w:tcW w:w="2835" w:type="dxa"/>
          </w:tcPr>
          <w:p w:rsidR="00E23536" w:rsidRPr="00A91B31" w:rsidRDefault="00E23536" w:rsidP="00E23536">
            <w:pPr>
              <w:spacing w:before="120" w:after="120"/>
              <w:rPr>
                <w:rFonts w:asciiTheme="majorHAnsi" w:hAnsiTheme="majorHAnsi"/>
                <w:sz w:val="22"/>
              </w:rPr>
            </w:pPr>
          </w:p>
        </w:tc>
        <w:tc>
          <w:tcPr>
            <w:tcW w:w="1985"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Vorname</w:t>
            </w:r>
          </w:p>
        </w:tc>
        <w:tc>
          <w:tcPr>
            <w:tcW w:w="3260" w:type="dxa"/>
          </w:tcPr>
          <w:p w:rsidR="00E23536" w:rsidRPr="00E23536" w:rsidRDefault="00E23536" w:rsidP="00E23536">
            <w:pPr>
              <w:spacing w:before="120" w:after="120"/>
              <w:rPr>
                <w:rFonts w:asciiTheme="majorHAnsi" w:hAnsiTheme="majorHAnsi"/>
              </w:rPr>
            </w:pPr>
          </w:p>
        </w:tc>
      </w:tr>
      <w:tr w:rsidR="00E23536" w:rsidRPr="00E23536" w:rsidTr="00A91B31">
        <w:tc>
          <w:tcPr>
            <w:tcW w:w="1838"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Geburtsdatum</w:t>
            </w:r>
          </w:p>
        </w:tc>
        <w:tc>
          <w:tcPr>
            <w:tcW w:w="2835" w:type="dxa"/>
          </w:tcPr>
          <w:p w:rsidR="00E23536" w:rsidRPr="00A91B31" w:rsidRDefault="00E23536" w:rsidP="00E23536">
            <w:pPr>
              <w:spacing w:before="120" w:after="120"/>
              <w:rPr>
                <w:rFonts w:asciiTheme="majorHAnsi" w:hAnsiTheme="majorHAnsi"/>
                <w:sz w:val="22"/>
              </w:rPr>
            </w:pPr>
          </w:p>
        </w:tc>
        <w:tc>
          <w:tcPr>
            <w:tcW w:w="1985"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Geburtsort</w:t>
            </w:r>
          </w:p>
        </w:tc>
        <w:tc>
          <w:tcPr>
            <w:tcW w:w="3260" w:type="dxa"/>
          </w:tcPr>
          <w:p w:rsidR="00E23536" w:rsidRPr="00E23536" w:rsidRDefault="00E23536" w:rsidP="00E23536">
            <w:pPr>
              <w:spacing w:before="120" w:after="120"/>
              <w:rPr>
                <w:rFonts w:asciiTheme="majorHAnsi" w:hAnsiTheme="majorHAnsi"/>
              </w:rPr>
            </w:pPr>
          </w:p>
        </w:tc>
      </w:tr>
      <w:tr w:rsidR="00E23536" w:rsidRPr="00E23536" w:rsidTr="00A91B31">
        <w:tc>
          <w:tcPr>
            <w:tcW w:w="1838"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Geschlecht</w:t>
            </w:r>
          </w:p>
        </w:tc>
        <w:tc>
          <w:tcPr>
            <w:tcW w:w="2835" w:type="dxa"/>
          </w:tcPr>
          <w:p w:rsidR="00E23536" w:rsidRPr="00A91B31" w:rsidRDefault="00E23536" w:rsidP="00E23536">
            <w:pPr>
              <w:spacing w:before="120" w:after="120"/>
              <w:rPr>
                <w:rFonts w:asciiTheme="majorHAnsi" w:hAnsiTheme="majorHAnsi"/>
                <w:sz w:val="22"/>
              </w:rPr>
            </w:pPr>
          </w:p>
        </w:tc>
        <w:tc>
          <w:tcPr>
            <w:tcW w:w="1985"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Staatsangehörigkeit</w:t>
            </w:r>
          </w:p>
        </w:tc>
        <w:tc>
          <w:tcPr>
            <w:tcW w:w="3260" w:type="dxa"/>
          </w:tcPr>
          <w:p w:rsidR="00E23536" w:rsidRPr="00E23536" w:rsidRDefault="00E23536" w:rsidP="00E23536">
            <w:pPr>
              <w:spacing w:before="120" w:after="120"/>
              <w:rPr>
                <w:rFonts w:asciiTheme="majorHAnsi" w:hAnsiTheme="majorHAnsi"/>
              </w:rPr>
            </w:pPr>
          </w:p>
        </w:tc>
      </w:tr>
      <w:tr w:rsidR="00E23536" w:rsidRPr="00E23536" w:rsidTr="00A91B31">
        <w:tc>
          <w:tcPr>
            <w:tcW w:w="1838"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Straße</w:t>
            </w:r>
          </w:p>
        </w:tc>
        <w:tc>
          <w:tcPr>
            <w:tcW w:w="2835" w:type="dxa"/>
          </w:tcPr>
          <w:p w:rsidR="00E23536" w:rsidRPr="00A91B31" w:rsidRDefault="00E23536" w:rsidP="00E23536">
            <w:pPr>
              <w:spacing w:before="120" w:after="120"/>
              <w:rPr>
                <w:rFonts w:asciiTheme="majorHAnsi" w:hAnsiTheme="majorHAnsi"/>
                <w:sz w:val="22"/>
              </w:rPr>
            </w:pPr>
          </w:p>
        </w:tc>
        <w:tc>
          <w:tcPr>
            <w:tcW w:w="1985"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PLZ Ort</w:t>
            </w:r>
          </w:p>
        </w:tc>
        <w:tc>
          <w:tcPr>
            <w:tcW w:w="3260" w:type="dxa"/>
          </w:tcPr>
          <w:p w:rsidR="00E23536" w:rsidRPr="00E23536" w:rsidRDefault="00E23536" w:rsidP="00E23536">
            <w:pPr>
              <w:spacing w:before="120" w:after="120"/>
              <w:rPr>
                <w:rFonts w:asciiTheme="majorHAnsi" w:hAnsiTheme="majorHAnsi"/>
              </w:rPr>
            </w:pPr>
          </w:p>
        </w:tc>
      </w:tr>
      <w:tr w:rsidR="00E23536" w:rsidRPr="00E23536" w:rsidTr="00A91B31">
        <w:tc>
          <w:tcPr>
            <w:tcW w:w="1838"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Telefonnummern</w:t>
            </w:r>
          </w:p>
          <w:p w:rsidR="00A91B31" w:rsidRPr="00A91B31" w:rsidRDefault="00A91B31" w:rsidP="00E23536">
            <w:pPr>
              <w:spacing w:before="120" w:after="120"/>
              <w:jc w:val="right"/>
              <w:rPr>
                <w:rFonts w:asciiTheme="majorHAnsi" w:hAnsiTheme="majorHAnsi"/>
                <w:sz w:val="22"/>
              </w:rPr>
            </w:pPr>
            <w:r w:rsidRPr="00A91B31">
              <w:rPr>
                <w:rFonts w:asciiTheme="majorHAnsi" w:hAnsiTheme="majorHAnsi"/>
                <w:sz w:val="22"/>
              </w:rPr>
              <w:t>Festnetz</w:t>
            </w:r>
          </w:p>
          <w:p w:rsidR="00A91B31" w:rsidRPr="00A91B31" w:rsidRDefault="00A91B31" w:rsidP="00E23536">
            <w:pPr>
              <w:spacing w:before="120" w:after="120"/>
              <w:jc w:val="right"/>
              <w:rPr>
                <w:rFonts w:asciiTheme="majorHAnsi" w:hAnsiTheme="majorHAnsi"/>
                <w:sz w:val="22"/>
              </w:rPr>
            </w:pPr>
            <w:r w:rsidRPr="00A91B31">
              <w:rPr>
                <w:rFonts w:asciiTheme="majorHAnsi" w:hAnsiTheme="majorHAnsi"/>
                <w:sz w:val="22"/>
              </w:rPr>
              <w:t>Mobil</w:t>
            </w:r>
          </w:p>
        </w:tc>
        <w:tc>
          <w:tcPr>
            <w:tcW w:w="2835" w:type="dxa"/>
          </w:tcPr>
          <w:p w:rsidR="00E23536" w:rsidRPr="00A91B31" w:rsidRDefault="00E23536" w:rsidP="00E23536">
            <w:pPr>
              <w:spacing w:before="120" w:after="120"/>
              <w:rPr>
                <w:rFonts w:asciiTheme="majorHAnsi" w:hAnsiTheme="majorHAnsi"/>
                <w:sz w:val="22"/>
              </w:rPr>
            </w:pPr>
          </w:p>
          <w:p w:rsidR="00E23536" w:rsidRPr="00A91B31" w:rsidRDefault="00E23536" w:rsidP="00E23536">
            <w:pPr>
              <w:spacing w:before="120" w:after="120"/>
              <w:rPr>
                <w:rFonts w:asciiTheme="majorHAnsi" w:hAnsiTheme="majorHAnsi"/>
                <w:sz w:val="22"/>
              </w:rPr>
            </w:pPr>
          </w:p>
          <w:p w:rsidR="00E23536" w:rsidRPr="00A91B31" w:rsidRDefault="00E23536" w:rsidP="00E23536">
            <w:pPr>
              <w:spacing w:before="120" w:after="120"/>
              <w:rPr>
                <w:rFonts w:asciiTheme="majorHAnsi" w:hAnsiTheme="majorHAnsi"/>
                <w:sz w:val="22"/>
              </w:rPr>
            </w:pPr>
          </w:p>
        </w:tc>
        <w:tc>
          <w:tcPr>
            <w:tcW w:w="1985" w:type="dxa"/>
          </w:tcPr>
          <w:p w:rsidR="00E23536" w:rsidRPr="00A91B31" w:rsidRDefault="00E23536" w:rsidP="00E23536">
            <w:pPr>
              <w:spacing w:before="120" w:after="120"/>
              <w:jc w:val="right"/>
              <w:rPr>
                <w:rFonts w:asciiTheme="majorHAnsi" w:hAnsiTheme="majorHAnsi"/>
                <w:sz w:val="22"/>
              </w:rPr>
            </w:pPr>
            <w:r w:rsidRPr="00A91B31">
              <w:rPr>
                <w:rFonts w:asciiTheme="majorHAnsi" w:hAnsiTheme="majorHAnsi"/>
                <w:sz w:val="22"/>
              </w:rPr>
              <w:t>E-Mail-Adressen</w:t>
            </w:r>
          </w:p>
        </w:tc>
        <w:tc>
          <w:tcPr>
            <w:tcW w:w="3260" w:type="dxa"/>
          </w:tcPr>
          <w:p w:rsidR="00E23536" w:rsidRPr="00E23536" w:rsidRDefault="00E23536" w:rsidP="00E23536">
            <w:pPr>
              <w:spacing w:before="120" w:after="120"/>
              <w:rPr>
                <w:rFonts w:asciiTheme="majorHAnsi" w:hAnsiTheme="majorHAnsi"/>
              </w:rPr>
            </w:pPr>
          </w:p>
        </w:tc>
      </w:tr>
    </w:tbl>
    <w:p w:rsidR="00EB0308" w:rsidRDefault="00EB0308" w:rsidP="00E23536">
      <w:pPr>
        <w:rPr>
          <w:rFonts w:asciiTheme="majorHAnsi" w:hAnsiTheme="majorHAnsi"/>
        </w:rPr>
      </w:pPr>
    </w:p>
    <w:p w:rsidR="00E23536" w:rsidRDefault="00F16019" w:rsidP="00E23536">
      <w:pPr>
        <w:rPr>
          <w:rFonts w:asciiTheme="majorHAnsi" w:hAnsiTheme="majorHAnsi"/>
        </w:rPr>
      </w:pPr>
      <w:r>
        <w:rPr>
          <w:rFonts w:asciiTheme="majorHAnsi" w:hAnsiTheme="majorHAnsi"/>
        </w:rPr>
        <w:t>Bitte kreuzen Sie die entsprechenden Felder an oder streichen die nicht zutreffenden Absätze: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492"/>
      </w:tblGrid>
      <w:tr w:rsidR="00E23536" w:rsidTr="008E5D62">
        <w:tc>
          <w:tcPr>
            <w:tcW w:w="562" w:type="dxa"/>
          </w:tcPr>
          <w:p w:rsidR="00E23536" w:rsidRDefault="00E23536" w:rsidP="00E23536">
            <w:pPr>
              <w:spacing w:before="120" w:after="120"/>
              <w:rPr>
                <w:rFonts w:asciiTheme="majorHAnsi" w:hAnsiTheme="majorHAnsi"/>
              </w:rPr>
            </w:pPr>
          </w:p>
        </w:tc>
        <w:tc>
          <w:tcPr>
            <w:tcW w:w="9492" w:type="dxa"/>
          </w:tcPr>
          <w:p w:rsidR="00E23536" w:rsidRPr="00F16019" w:rsidRDefault="00F16019" w:rsidP="00E23536">
            <w:pPr>
              <w:spacing w:before="120" w:after="120"/>
              <w:rPr>
                <w:rFonts w:asciiTheme="majorHAnsi" w:hAnsiTheme="majorHAnsi"/>
                <w:b/>
              </w:rPr>
            </w:pPr>
            <w:r w:rsidRPr="00F16019">
              <w:rPr>
                <w:rFonts w:asciiTheme="majorHAnsi" w:hAnsiTheme="majorHAnsi"/>
                <w:b/>
              </w:rPr>
              <w:t>Einwilligung Veröffentlichung Foto in Print- und Online Medien</w:t>
            </w:r>
          </w:p>
        </w:tc>
      </w:tr>
      <w:tr w:rsidR="00E23536" w:rsidTr="008E5D62">
        <w:sdt>
          <w:sdtPr>
            <w:rPr>
              <w:rFonts w:asciiTheme="majorHAnsi" w:hAnsiTheme="majorHAnsi"/>
            </w:rPr>
            <w:id w:val="-942454834"/>
            <w14:checkbox>
              <w14:checked w14:val="0"/>
              <w14:checkedState w14:val="2612" w14:font="MS Gothic"/>
              <w14:uncheckedState w14:val="2610" w14:font="MS Gothic"/>
            </w14:checkbox>
          </w:sdtPr>
          <w:sdtEndPr/>
          <w:sdtContent>
            <w:tc>
              <w:tcPr>
                <w:tcW w:w="562" w:type="dxa"/>
              </w:tcPr>
              <w:p w:rsidR="00E23536" w:rsidRDefault="00F16019" w:rsidP="00E23536">
                <w:pPr>
                  <w:spacing w:before="120" w:after="120"/>
                  <w:rPr>
                    <w:rFonts w:asciiTheme="majorHAnsi" w:hAnsiTheme="majorHAnsi"/>
                  </w:rPr>
                </w:pPr>
                <w:r>
                  <w:rPr>
                    <w:rFonts w:ascii="MS Gothic" w:eastAsia="MS Gothic" w:hAnsi="MS Gothic" w:hint="eastAsia"/>
                  </w:rPr>
                  <w:t>☐</w:t>
                </w:r>
              </w:p>
            </w:tc>
          </w:sdtContent>
        </w:sdt>
        <w:tc>
          <w:tcPr>
            <w:tcW w:w="9492" w:type="dxa"/>
          </w:tcPr>
          <w:p w:rsidR="00E23536" w:rsidRDefault="00F16019" w:rsidP="00F16019">
            <w:pPr>
              <w:spacing w:before="120" w:after="120"/>
              <w:rPr>
                <w:rFonts w:asciiTheme="majorHAnsi" w:hAnsiTheme="majorHAnsi"/>
              </w:rPr>
            </w:pPr>
            <w:r>
              <w:rPr>
                <w:rFonts w:asciiTheme="majorHAnsi" w:hAnsiTheme="majorHAnsi"/>
              </w:rPr>
              <w:t>Ich bin damit einverstanden, dass Bildmaterial, auf dem ich bzw. mein Kind zu sehen sind, für die Veröffentlichung in Printmedien (Vereinszeitung, Lokalzeitung, etc.) und online (soziale Netzwerke, Facebook, etc.) verwendet wird.</w:t>
            </w:r>
          </w:p>
        </w:tc>
      </w:tr>
      <w:tr w:rsidR="00E23536" w:rsidTr="008E5D62">
        <w:tc>
          <w:tcPr>
            <w:tcW w:w="562" w:type="dxa"/>
          </w:tcPr>
          <w:p w:rsidR="00E23536" w:rsidRDefault="00E23536" w:rsidP="00E23536">
            <w:pPr>
              <w:spacing w:before="120" w:after="120"/>
              <w:rPr>
                <w:rFonts w:asciiTheme="majorHAnsi" w:hAnsiTheme="majorHAnsi"/>
              </w:rPr>
            </w:pPr>
          </w:p>
        </w:tc>
        <w:tc>
          <w:tcPr>
            <w:tcW w:w="9492" w:type="dxa"/>
          </w:tcPr>
          <w:p w:rsidR="00E23536" w:rsidRPr="00F16019" w:rsidRDefault="00F16019" w:rsidP="00E23536">
            <w:pPr>
              <w:spacing w:before="120" w:after="120"/>
              <w:rPr>
                <w:rFonts w:asciiTheme="majorHAnsi" w:hAnsiTheme="majorHAnsi"/>
                <w:b/>
              </w:rPr>
            </w:pPr>
            <w:r w:rsidRPr="00F16019">
              <w:rPr>
                <w:rFonts w:asciiTheme="majorHAnsi" w:hAnsiTheme="majorHAnsi"/>
                <w:b/>
              </w:rPr>
              <w:t>Einwilligung Veröffentlichung Name und sportliche Leistungen</w:t>
            </w:r>
          </w:p>
        </w:tc>
      </w:tr>
      <w:tr w:rsidR="00E23536" w:rsidTr="008E5D62">
        <w:sdt>
          <w:sdtPr>
            <w:rPr>
              <w:rFonts w:asciiTheme="majorHAnsi" w:hAnsiTheme="majorHAnsi"/>
            </w:rPr>
            <w:id w:val="-511763170"/>
            <w14:checkbox>
              <w14:checked w14:val="0"/>
              <w14:checkedState w14:val="2612" w14:font="MS Gothic"/>
              <w14:uncheckedState w14:val="2610" w14:font="MS Gothic"/>
            </w14:checkbox>
          </w:sdtPr>
          <w:sdtEndPr/>
          <w:sdtContent>
            <w:tc>
              <w:tcPr>
                <w:tcW w:w="562" w:type="dxa"/>
              </w:tcPr>
              <w:p w:rsidR="00E23536" w:rsidRDefault="00F16019" w:rsidP="00E23536">
                <w:pPr>
                  <w:spacing w:before="120" w:after="120"/>
                  <w:rPr>
                    <w:rFonts w:asciiTheme="majorHAnsi" w:hAnsiTheme="majorHAnsi"/>
                  </w:rPr>
                </w:pPr>
                <w:r>
                  <w:rPr>
                    <w:rFonts w:ascii="MS Gothic" w:eastAsia="MS Gothic" w:hAnsi="MS Gothic" w:hint="eastAsia"/>
                  </w:rPr>
                  <w:t>☐</w:t>
                </w:r>
              </w:p>
            </w:tc>
          </w:sdtContent>
        </w:sdt>
        <w:tc>
          <w:tcPr>
            <w:tcW w:w="9492" w:type="dxa"/>
          </w:tcPr>
          <w:p w:rsidR="00E23536" w:rsidRDefault="00F16019" w:rsidP="008E5D62">
            <w:pPr>
              <w:spacing w:before="120" w:after="120"/>
              <w:rPr>
                <w:rFonts w:asciiTheme="majorHAnsi" w:hAnsiTheme="majorHAnsi"/>
              </w:rPr>
            </w:pPr>
            <w:r>
              <w:rPr>
                <w:rFonts w:asciiTheme="majorHAnsi" w:hAnsiTheme="majorHAnsi"/>
              </w:rPr>
              <w:t>Ich bin damit einverstanden, dass mein Name, der Name meines Kindes und ggfs. meine sportliche Leistungen bzw. die meines Kindes für die Veröffentlichung in Printmedien (Vereinszeitung, Lokalzeitung, etc.) und online (soziale Netzwerke, Facebook, etc.) verwendet w</w:t>
            </w:r>
            <w:r w:rsidR="008E5D62">
              <w:rPr>
                <w:rFonts w:asciiTheme="majorHAnsi" w:hAnsiTheme="majorHAnsi"/>
              </w:rPr>
              <w:t>erden</w:t>
            </w:r>
            <w:r>
              <w:rPr>
                <w:rFonts w:asciiTheme="majorHAnsi" w:hAnsiTheme="majorHAnsi"/>
              </w:rPr>
              <w:t>.</w:t>
            </w:r>
          </w:p>
        </w:tc>
      </w:tr>
      <w:tr w:rsidR="00F16019" w:rsidTr="008E5D62">
        <w:tc>
          <w:tcPr>
            <w:tcW w:w="562" w:type="dxa"/>
          </w:tcPr>
          <w:p w:rsidR="00F16019" w:rsidRDefault="00F16019" w:rsidP="00E23536">
            <w:pPr>
              <w:spacing w:before="120" w:after="120"/>
              <w:rPr>
                <w:rFonts w:ascii="MS Gothic" w:eastAsia="MS Gothic" w:hAnsi="MS Gothic"/>
              </w:rPr>
            </w:pPr>
          </w:p>
        </w:tc>
        <w:tc>
          <w:tcPr>
            <w:tcW w:w="9492" w:type="dxa"/>
          </w:tcPr>
          <w:p w:rsidR="00F16019" w:rsidRPr="00F16019" w:rsidRDefault="00F16019" w:rsidP="00F16019">
            <w:pPr>
              <w:spacing w:before="120" w:after="120"/>
              <w:rPr>
                <w:rFonts w:asciiTheme="majorHAnsi" w:hAnsiTheme="majorHAnsi"/>
                <w:b/>
              </w:rPr>
            </w:pPr>
            <w:r w:rsidRPr="00F16019">
              <w:rPr>
                <w:rFonts w:asciiTheme="majorHAnsi" w:hAnsiTheme="majorHAnsi"/>
                <w:b/>
              </w:rPr>
              <w:t>Einwilligung Weitergabe personenbezogener Daten an Verbände</w:t>
            </w:r>
          </w:p>
        </w:tc>
      </w:tr>
      <w:tr w:rsidR="00F16019" w:rsidTr="008E5D62">
        <w:sdt>
          <w:sdtPr>
            <w:rPr>
              <w:rFonts w:asciiTheme="majorHAnsi" w:hAnsiTheme="majorHAnsi"/>
            </w:rPr>
            <w:id w:val="750553160"/>
            <w14:checkbox>
              <w14:checked w14:val="0"/>
              <w14:checkedState w14:val="2612" w14:font="MS Gothic"/>
              <w14:uncheckedState w14:val="2610" w14:font="MS Gothic"/>
            </w14:checkbox>
          </w:sdtPr>
          <w:sdtEndPr/>
          <w:sdtContent>
            <w:tc>
              <w:tcPr>
                <w:tcW w:w="562" w:type="dxa"/>
              </w:tcPr>
              <w:p w:rsidR="00F16019" w:rsidRDefault="00F16019" w:rsidP="00E23536">
                <w:pPr>
                  <w:spacing w:before="120" w:after="120"/>
                  <w:rPr>
                    <w:rFonts w:ascii="MS Gothic" w:eastAsia="MS Gothic" w:hAnsi="MS Gothic"/>
                  </w:rPr>
                </w:pPr>
                <w:r>
                  <w:rPr>
                    <w:rFonts w:ascii="MS Gothic" w:eastAsia="MS Gothic" w:hAnsi="MS Gothic" w:hint="eastAsia"/>
                  </w:rPr>
                  <w:t>☐</w:t>
                </w:r>
              </w:p>
            </w:tc>
          </w:sdtContent>
        </w:sdt>
        <w:tc>
          <w:tcPr>
            <w:tcW w:w="9492" w:type="dxa"/>
          </w:tcPr>
          <w:p w:rsidR="00F16019" w:rsidRDefault="00F16019" w:rsidP="00F16019">
            <w:pPr>
              <w:spacing w:before="120" w:after="120"/>
              <w:rPr>
                <w:rFonts w:asciiTheme="majorHAnsi" w:hAnsiTheme="majorHAnsi"/>
              </w:rPr>
            </w:pPr>
            <w:r>
              <w:rPr>
                <w:rFonts w:asciiTheme="majorHAnsi" w:hAnsiTheme="majorHAnsi"/>
              </w:rPr>
              <w:t>Ich bin damit einverstanden, dass meine bzw. die personenbezogenen Daten meines Kindes an Verbände zur Erstellung von Spieler- und Schiedsrichterpässen</w:t>
            </w:r>
            <w:r w:rsidR="008E5D62">
              <w:rPr>
                <w:rFonts w:asciiTheme="majorHAnsi" w:hAnsiTheme="majorHAnsi"/>
              </w:rPr>
              <w:t xml:space="preserve"> bzw. anderer notwendiger Datenverarbeitung weitergegeben werden</w:t>
            </w:r>
            <w:r w:rsidR="00731063">
              <w:rPr>
                <w:rFonts w:asciiTheme="majorHAnsi" w:hAnsiTheme="majorHAnsi"/>
              </w:rPr>
              <w:t>.</w:t>
            </w:r>
          </w:p>
        </w:tc>
      </w:tr>
    </w:tbl>
    <w:p w:rsidR="00807D56" w:rsidRDefault="00807D56" w:rsidP="00E23536">
      <w:pPr>
        <w:rPr>
          <w:rFonts w:asciiTheme="majorHAnsi" w:hAnsiTheme="majorHAnsi"/>
        </w:rPr>
      </w:pPr>
    </w:p>
    <w:p w:rsidR="00EB0308" w:rsidRDefault="00807D56" w:rsidP="00E23536">
      <w:pPr>
        <w:rPr>
          <w:rFonts w:asciiTheme="majorHAnsi" w:hAnsiTheme="majorHAnsi"/>
        </w:rPr>
      </w:pPr>
      <w:r>
        <w:rPr>
          <w:rFonts w:asciiTheme="majorHAnsi" w:hAnsiTheme="majorHAnsi"/>
        </w:rPr>
        <w:t>Die Einwilligung kann jederzeit schriftlich widerrufen werden.</w:t>
      </w:r>
    </w:p>
    <w:p w:rsidR="008E5D62" w:rsidRPr="00E23536" w:rsidRDefault="008E5D62" w:rsidP="00E23536">
      <w:pPr>
        <w:rPr>
          <w:rFonts w:asciiTheme="majorHAnsi" w:hAnsiTheme="majorHAnsi"/>
        </w:rPr>
      </w:pPr>
    </w:p>
    <w:p w:rsidR="00EB0308" w:rsidRPr="00E23536" w:rsidRDefault="008E5D62" w:rsidP="00E23536">
      <w:pPr>
        <w:rPr>
          <w:rFonts w:asciiTheme="majorHAnsi" w:hAnsiTheme="majorHAnsi"/>
        </w:rPr>
      </w:pPr>
      <w:r>
        <w:rPr>
          <w:rFonts w:asciiTheme="majorHAnsi" w:hAnsiTheme="majorHAnsi"/>
        </w:rPr>
        <w:t xml:space="preserve">Ich habe die Datenschutzinformation </w:t>
      </w:r>
      <w:r w:rsidRPr="008E5D62">
        <w:rPr>
          <w:rFonts w:asciiTheme="majorHAnsi" w:hAnsiTheme="majorHAnsi"/>
        </w:rPr>
        <w:t>gemäß Art. 13 EU-Datenschutz-Grundverordnung</w:t>
      </w:r>
      <w:r>
        <w:rPr>
          <w:rFonts w:asciiTheme="majorHAnsi" w:hAnsiTheme="majorHAnsi"/>
        </w:rPr>
        <w:t xml:space="preserve"> zur Kenntnis genommen und ein Exemplar erhalten: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850"/>
        <w:gridCol w:w="4814"/>
      </w:tblGrid>
      <w:tr w:rsidR="008E5D62" w:rsidTr="008E5D62">
        <w:tc>
          <w:tcPr>
            <w:tcW w:w="4390" w:type="dxa"/>
            <w:tcBorders>
              <w:bottom w:val="single" w:sz="4" w:space="0" w:color="auto"/>
            </w:tcBorders>
          </w:tcPr>
          <w:p w:rsidR="008E5D62" w:rsidRDefault="008E5D62" w:rsidP="00E23536">
            <w:pPr>
              <w:rPr>
                <w:rFonts w:asciiTheme="majorHAnsi" w:hAnsiTheme="majorHAnsi"/>
              </w:rPr>
            </w:pPr>
          </w:p>
        </w:tc>
        <w:tc>
          <w:tcPr>
            <w:tcW w:w="850" w:type="dxa"/>
          </w:tcPr>
          <w:p w:rsidR="008E5D62" w:rsidRDefault="008E5D62" w:rsidP="00E23536">
            <w:pPr>
              <w:rPr>
                <w:rFonts w:asciiTheme="majorHAnsi" w:hAnsiTheme="majorHAnsi"/>
              </w:rPr>
            </w:pPr>
          </w:p>
        </w:tc>
        <w:tc>
          <w:tcPr>
            <w:tcW w:w="4814" w:type="dxa"/>
          </w:tcPr>
          <w:p w:rsidR="008E5D62" w:rsidRPr="008E5D62" w:rsidRDefault="008E5D62" w:rsidP="008E5D62">
            <w:pPr>
              <w:jc w:val="right"/>
              <w:rPr>
                <w:rFonts w:asciiTheme="majorHAnsi" w:hAnsiTheme="majorHAnsi"/>
                <w:sz w:val="20"/>
              </w:rPr>
            </w:pPr>
            <w:r w:rsidRPr="008E5D62">
              <w:rPr>
                <w:rFonts w:asciiTheme="majorHAnsi" w:hAnsiTheme="majorHAnsi"/>
                <w:sz w:val="20"/>
              </w:rPr>
              <w:t xml:space="preserve">Bei unter 18-jährigen ist </w:t>
            </w:r>
            <w:r w:rsidRPr="00752512">
              <w:rPr>
                <w:rFonts w:asciiTheme="majorHAnsi" w:hAnsiTheme="majorHAnsi"/>
                <w:sz w:val="20"/>
                <w:u w:val="single"/>
              </w:rPr>
              <w:t>zusätzlich</w:t>
            </w:r>
            <w:r w:rsidRPr="008E5D62">
              <w:rPr>
                <w:rFonts w:asciiTheme="majorHAnsi" w:hAnsiTheme="majorHAnsi"/>
                <w:sz w:val="20"/>
              </w:rPr>
              <w:t xml:space="preserve"> die Unterschrift mindestens eines Erziehungsberechtigten notwendig</w:t>
            </w:r>
            <w:r>
              <w:rPr>
                <w:rFonts w:asciiTheme="majorHAnsi" w:hAnsiTheme="majorHAnsi"/>
                <w:sz w:val="20"/>
              </w:rPr>
              <w:t>.</w:t>
            </w:r>
          </w:p>
          <w:p w:rsidR="008E5D62" w:rsidRDefault="008E5D62" w:rsidP="00E23536">
            <w:pPr>
              <w:rPr>
                <w:rFonts w:asciiTheme="majorHAnsi" w:hAnsiTheme="majorHAnsi"/>
              </w:rPr>
            </w:pPr>
          </w:p>
          <w:p w:rsidR="008E5D62" w:rsidRDefault="008E5D62" w:rsidP="00E23536">
            <w:pPr>
              <w:rPr>
                <w:rFonts w:asciiTheme="majorHAnsi" w:hAnsiTheme="majorHAnsi"/>
              </w:rPr>
            </w:pPr>
          </w:p>
          <w:p w:rsidR="008E5D62" w:rsidRDefault="008E5D62" w:rsidP="00E23536">
            <w:pPr>
              <w:rPr>
                <w:rFonts w:asciiTheme="majorHAnsi" w:hAnsiTheme="majorHAnsi"/>
              </w:rPr>
            </w:pPr>
          </w:p>
        </w:tc>
      </w:tr>
      <w:tr w:rsidR="008E5D62" w:rsidTr="008E5D62">
        <w:tc>
          <w:tcPr>
            <w:tcW w:w="4390" w:type="dxa"/>
            <w:tcBorders>
              <w:top w:val="single" w:sz="4" w:space="0" w:color="auto"/>
            </w:tcBorders>
          </w:tcPr>
          <w:p w:rsidR="008E5D62" w:rsidRDefault="008E5D62" w:rsidP="008E5D62">
            <w:pPr>
              <w:jc w:val="center"/>
              <w:rPr>
                <w:rFonts w:asciiTheme="majorHAnsi" w:hAnsiTheme="majorHAnsi"/>
              </w:rPr>
            </w:pPr>
            <w:r>
              <w:rPr>
                <w:rFonts w:asciiTheme="majorHAnsi" w:hAnsiTheme="majorHAnsi"/>
              </w:rPr>
              <w:t>Ort, Datum</w:t>
            </w:r>
          </w:p>
        </w:tc>
        <w:tc>
          <w:tcPr>
            <w:tcW w:w="850" w:type="dxa"/>
          </w:tcPr>
          <w:p w:rsidR="008E5D62" w:rsidRDefault="008E5D62" w:rsidP="00E23536">
            <w:pPr>
              <w:rPr>
                <w:rFonts w:asciiTheme="majorHAnsi" w:hAnsiTheme="majorHAnsi"/>
              </w:rPr>
            </w:pPr>
          </w:p>
        </w:tc>
        <w:tc>
          <w:tcPr>
            <w:tcW w:w="4814" w:type="dxa"/>
          </w:tcPr>
          <w:p w:rsidR="008E5D62" w:rsidRDefault="008E5D62" w:rsidP="008E5D62">
            <w:pPr>
              <w:jc w:val="center"/>
              <w:rPr>
                <w:rFonts w:asciiTheme="majorHAnsi" w:hAnsiTheme="majorHAnsi"/>
              </w:rPr>
            </w:pPr>
          </w:p>
        </w:tc>
      </w:tr>
      <w:tr w:rsidR="008E5D62" w:rsidTr="008E5D62">
        <w:tc>
          <w:tcPr>
            <w:tcW w:w="4390" w:type="dxa"/>
            <w:tcBorders>
              <w:bottom w:val="single" w:sz="4" w:space="0" w:color="auto"/>
            </w:tcBorders>
          </w:tcPr>
          <w:p w:rsidR="008E5D62" w:rsidRDefault="008E5D62" w:rsidP="008E5D62">
            <w:pPr>
              <w:jc w:val="center"/>
              <w:rPr>
                <w:rFonts w:asciiTheme="majorHAnsi" w:hAnsiTheme="majorHAnsi"/>
              </w:rPr>
            </w:pPr>
          </w:p>
        </w:tc>
        <w:tc>
          <w:tcPr>
            <w:tcW w:w="850" w:type="dxa"/>
          </w:tcPr>
          <w:p w:rsidR="008E5D62" w:rsidRDefault="008E5D62" w:rsidP="00E23536">
            <w:pPr>
              <w:rPr>
                <w:rFonts w:asciiTheme="majorHAnsi" w:hAnsiTheme="majorHAnsi"/>
              </w:rPr>
            </w:pPr>
          </w:p>
        </w:tc>
        <w:tc>
          <w:tcPr>
            <w:tcW w:w="4814" w:type="dxa"/>
            <w:tcBorders>
              <w:bottom w:val="single" w:sz="4" w:space="0" w:color="auto"/>
            </w:tcBorders>
          </w:tcPr>
          <w:p w:rsidR="008E5D62" w:rsidRDefault="008E5D62" w:rsidP="008E5D62">
            <w:pPr>
              <w:jc w:val="center"/>
              <w:rPr>
                <w:rFonts w:asciiTheme="majorHAnsi" w:hAnsiTheme="majorHAnsi"/>
              </w:rPr>
            </w:pPr>
          </w:p>
          <w:p w:rsidR="008E5D62" w:rsidRDefault="008E5D62" w:rsidP="008E5D62">
            <w:pPr>
              <w:jc w:val="center"/>
              <w:rPr>
                <w:rFonts w:asciiTheme="majorHAnsi" w:hAnsiTheme="majorHAnsi"/>
              </w:rPr>
            </w:pPr>
          </w:p>
        </w:tc>
      </w:tr>
      <w:tr w:rsidR="008E5D62" w:rsidTr="008E5D62">
        <w:tc>
          <w:tcPr>
            <w:tcW w:w="4390" w:type="dxa"/>
            <w:tcBorders>
              <w:top w:val="single" w:sz="4" w:space="0" w:color="auto"/>
            </w:tcBorders>
          </w:tcPr>
          <w:p w:rsidR="008E5D62" w:rsidRDefault="008E5D62" w:rsidP="00DB1462">
            <w:pPr>
              <w:jc w:val="center"/>
              <w:rPr>
                <w:rFonts w:asciiTheme="majorHAnsi" w:hAnsiTheme="majorHAnsi"/>
              </w:rPr>
            </w:pPr>
            <w:r>
              <w:rPr>
                <w:rFonts w:asciiTheme="majorHAnsi" w:hAnsiTheme="majorHAnsi"/>
              </w:rPr>
              <w:t xml:space="preserve">Unterschrift </w:t>
            </w:r>
            <w:r w:rsidR="00DB1462">
              <w:rPr>
                <w:rFonts w:asciiTheme="majorHAnsi" w:hAnsiTheme="majorHAnsi"/>
              </w:rPr>
              <w:t>Sportlerin/Sportler</w:t>
            </w:r>
          </w:p>
        </w:tc>
        <w:tc>
          <w:tcPr>
            <w:tcW w:w="850" w:type="dxa"/>
          </w:tcPr>
          <w:p w:rsidR="008E5D62" w:rsidRDefault="008E5D62" w:rsidP="00E23536">
            <w:pPr>
              <w:rPr>
                <w:rFonts w:asciiTheme="majorHAnsi" w:hAnsiTheme="majorHAnsi"/>
              </w:rPr>
            </w:pPr>
          </w:p>
        </w:tc>
        <w:tc>
          <w:tcPr>
            <w:tcW w:w="4814" w:type="dxa"/>
            <w:tcBorders>
              <w:top w:val="single" w:sz="4" w:space="0" w:color="auto"/>
            </w:tcBorders>
          </w:tcPr>
          <w:p w:rsidR="008E5D62" w:rsidRDefault="008E5D62" w:rsidP="008E5D62">
            <w:pPr>
              <w:jc w:val="center"/>
              <w:rPr>
                <w:rFonts w:asciiTheme="majorHAnsi" w:hAnsiTheme="majorHAnsi"/>
              </w:rPr>
            </w:pPr>
            <w:r>
              <w:rPr>
                <w:rFonts w:asciiTheme="majorHAnsi" w:hAnsiTheme="majorHAnsi"/>
              </w:rPr>
              <w:t>Unterschrift Erziehungsberechtigte/r</w:t>
            </w:r>
          </w:p>
        </w:tc>
      </w:tr>
    </w:tbl>
    <w:p w:rsidR="008E5D62" w:rsidRPr="008E5D62" w:rsidRDefault="008E5D62" w:rsidP="008E5D62">
      <w:pPr>
        <w:spacing w:after="160"/>
        <w:jc w:val="center"/>
        <w:rPr>
          <w:rFonts w:ascii="Arial" w:eastAsia="Calibri" w:hAnsi="Arial" w:cs="Arial"/>
          <w:b/>
          <w:sz w:val="20"/>
          <w:szCs w:val="20"/>
          <w:lang w:eastAsia="en-US"/>
        </w:rPr>
      </w:pPr>
      <w:r w:rsidRPr="008E5D62">
        <w:rPr>
          <w:rFonts w:ascii="Arial" w:eastAsia="Calibri" w:hAnsi="Arial" w:cs="Arial"/>
          <w:b/>
          <w:sz w:val="20"/>
          <w:szCs w:val="20"/>
          <w:lang w:eastAsia="en-US"/>
        </w:rPr>
        <w:lastRenderedPageBreak/>
        <w:t xml:space="preserve">Informationen gemäß Art. 13 EU-Datenschutz-Grundverordnung (EU-DSGVO) </w:t>
      </w:r>
      <w:r w:rsidRPr="008E5D62">
        <w:rPr>
          <w:rFonts w:ascii="Arial" w:eastAsia="Calibri" w:hAnsi="Arial" w:cs="Arial"/>
          <w:b/>
          <w:sz w:val="20"/>
          <w:szCs w:val="20"/>
          <w:lang w:eastAsia="en-US"/>
        </w:rPr>
        <w:br/>
        <w:t>zur Verarbeitung personenbezogener Daten im Rahmen Ihrer Mitgliedschaft im Sportverein Bruckmühl e.V.</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5D62" w:rsidRPr="008E5D62" w:rsidTr="001E38D1">
        <w:tc>
          <w:tcPr>
            <w:tcW w:w="4531" w:type="dxa"/>
          </w:tcPr>
          <w:p w:rsidR="008E5D62" w:rsidRPr="008E5D62" w:rsidRDefault="008E5D62" w:rsidP="008E5D62">
            <w:pPr>
              <w:rPr>
                <w:rFonts w:ascii="Arial" w:hAnsi="Arial" w:cs="Arial"/>
                <w:sz w:val="20"/>
                <w:szCs w:val="20"/>
                <w:u w:val="single"/>
              </w:rPr>
            </w:pPr>
            <w:r w:rsidRPr="008E5D62">
              <w:rPr>
                <w:rFonts w:ascii="Arial" w:hAnsi="Arial" w:cs="Arial"/>
                <w:sz w:val="20"/>
                <w:szCs w:val="20"/>
                <w:u w:val="single"/>
              </w:rPr>
              <w:t>Verantwortliche Stelle:</w:t>
            </w:r>
          </w:p>
          <w:p w:rsidR="008E5D62" w:rsidRPr="008E5D62" w:rsidRDefault="008E5D62" w:rsidP="008E5D62">
            <w:pPr>
              <w:rPr>
                <w:rFonts w:ascii="Arial" w:hAnsi="Arial" w:cs="Arial"/>
                <w:sz w:val="20"/>
                <w:szCs w:val="20"/>
              </w:rPr>
            </w:pPr>
            <w:r w:rsidRPr="008E5D62">
              <w:rPr>
                <w:rFonts w:ascii="Arial" w:hAnsi="Arial" w:cs="Arial"/>
                <w:sz w:val="20"/>
                <w:szCs w:val="20"/>
              </w:rPr>
              <w:t>Sportverein Bruckmühl e.V.</w:t>
            </w:r>
            <w:r w:rsidRPr="008E5D62">
              <w:rPr>
                <w:rFonts w:ascii="Arial" w:hAnsi="Arial" w:cs="Arial"/>
                <w:sz w:val="20"/>
                <w:szCs w:val="20"/>
              </w:rPr>
              <w:br/>
              <w:t>Zum Sportplatz 10</w:t>
            </w:r>
            <w:r w:rsidRPr="008E5D62">
              <w:rPr>
                <w:rFonts w:ascii="Arial" w:hAnsi="Arial" w:cs="Arial"/>
                <w:sz w:val="20"/>
                <w:szCs w:val="20"/>
              </w:rPr>
              <w:br/>
              <w:t>83052 Bruckmühl</w:t>
            </w:r>
          </w:p>
          <w:p w:rsidR="008E5D62" w:rsidRPr="008E5D62" w:rsidRDefault="008E5D62" w:rsidP="008E5D62">
            <w:pPr>
              <w:rPr>
                <w:rFonts w:ascii="Arial" w:hAnsi="Arial" w:cs="Arial"/>
                <w:sz w:val="20"/>
                <w:szCs w:val="20"/>
              </w:rPr>
            </w:pPr>
            <w:r w:rsidRPr="008E5D62">
              <w:rPr>
                <w:rFonts w:ascii="Arial" w:hAnsi="Arial" w:cs="Arial"/>
                <w:sz w:val="20"/>
                <w:szCs w:val="20"/>
              </w:rPr>
              <w:t>Telefon: (08062) 6640</w:t>
            </w:r>
          </w:p>
          <w:p w:rsidR="008E5D62" w:rsidRPr="008E5D62" w:rsidRDefault="008E5D62" w:rsidP="008E5D62">
            <w:pPr>
              <w:rPr>
                <w:rFonts w:ascii="Arial" w:hAnsi="Arial" w:cs="Arial"/>
                <w:sz w:val="20"/>
                <w:szCs w:val="20"/>
              </w:rPr>
            </w:pPr>
            <w:r w:rsidRPr="008E5D62">
              <w:rPr>
                <w:rFonts w:ascii="Arial" w:hAnsi="Arial" w:cs="Arial"/>
                <w:sz w:val="20"/>
                <w:szCs w:val="20"/>
              </w:rPr>
              <w:t>E-Mail:</w:t>
            </w:r>
            <w:r w:rsidRPr="008E5D62">
              <w:rPr>
                <w:rFonts w:ascii="Arial" w:hAnsi="Arial" w:cs="Arial"/>
                <w:sz w:val="20"/>
                <w:szCs w:val="20"/>
              </w:rPr>
              <w:tab/>
              <w:t xml:space="preserve"> buero@svbruckmuehl.de</w:t>
            </w:r>
          </w:p>
        </w:tc>
        <w:tc>
          <w:tcPr>
            <w:tcW w:w="4531" w:type="dxa"/>
          </w:tcPr>
          <w:p w:rsidR="008E5D62" w:rsidRPr="008E5D62" w:rsidRDefault="008E5D62" w:rsidP="008E5D62">
            <w:pPr>
              <w:rPr>
                <w:rFonts w:ascii="Arial" w:hAnsi="Arial" w:cs="Arial"/>
                <w:sz w:val="20"/>
                <w:szCs w:val="20"/>
                <w:u w:val="single"/>
              </w:rPr>
            </w:pPr>
            <w:r w:rsidRPr="008E5D62">
              <w:rPr>
                <w:rFonts w:ascii="Arial" w:hAnsi="Arial" w:cs="Arial"/>
                <w:sz w:val="20"/>
                <w:szCs w:val="20"/>
                <w:u w:val="single"/>
              </w:rPr>
              <w:t>Datenschutzbeauftragter:</w:t>
            </w:r>
          </w:p>
          <w:p w:rsidR="008E5D62" w:rsidRPr="008E5D62" w:rsidRDefault="008E5D62" w:rsidP="008E5D62">
            <w:pPr>
              <w:rPr>
                <w:rFonts w:ascii="Arial" w:hAnsi="Arial" w:cs="Arial"/>
                <w:sz w:val="20"/>
                <w:szCs w:val="20"/>
              </w:rPr>
            </w:pPr>
            <w:r w:rsidRPr="008E5D62">
              <w:rPr>
                <w:rFonts w:ascii="Arial" w:hAnsi="Arial" w:cs="Arial"/>
                <w:sz w:val="20"/>
                <w:szCs w:val="20"/>
              </w:rPr>
              <w:t>Thomas Günzl</w:t>
            </w:r>
            <w:r w:rsidRPr="008E5D62">
              <w:rPr>
                <w:rFonts w:ascii="Arial" w:hAnsi="Arial" w:cs="Arial"/>
                <w:sz w:val="20"/>
                <w:szCs w:val="20"/>
              </w:rPr>
              <w:br/>
              <w:t>Straßenäckerweg 26</w:t>
            </w:r>
            <w:r w:rsidRPr="008E5D62">
              <w:rPr>
                <w:rFonts w:ascii="Arial" w:hAnsi="Arial" w:cs="Arial"/>
                <w:sz w:val="20"/>
                <w:szCs w:val="20"/>
              </w:rPr>
              <w:br/>
              <w:t>83052 Bruckmühl</w:t>
            </w:r>
          </w:p>
          <w:p w:rsidR="008E5D62" w:rsidRPr="008E5D62" w:rsidRDefault="008E5D62" w:rsidP="008E5D62">
            <w:pPr>
              <w:rPr>
                <w:rFonts w:ascii="Arial" w:hAnsi="Arial" w:cs="Arial"/>
                <w:sz w:val="20"/>
                <w:szCs w:val="20"/>
              </w:rPr>
            </w:pPr>
            <w:r w:rsidRPr="008E5D62">
              <w:rPr>
                <w:rFonts w:ascii="Arial" w:hAnsi="Arial" w:cs="Arial"/>
                <w:sz w:val="20"/>
                <w:szCs w:val="20"/>
              </w:rPr>
              <w:t>Telefon: (08062) 809070</w:t>
            </w:r>
          </w:p>
          <w:p w:rsidR="008E5D62" w:rsidRPr="008E5D62" w:rsidRDefault="008E5D62" w:rsidP="008E5D62">
            <w:pPr>
              <w:rPr>
                <w:rFonts w:ascii="Arial" w:hAnsi="Arial" w:cs="Arial"/>
                <w:sz w:val="20"/>
                <w:szCs w:val="20"/>
              </w:rPr>
            </w:pPr>
            <w:r w:rsidRPr="008E5D62">
              <w:rPr>
                <w:rFonts w:ascii="Arial" w:hAnsi="Arial" w:cs="Arial"/>
                <w:sz w:val="20"/>
                <w:szCs w:val="20"/>
              </w:rPr>
              <w:t>E-Mail: datenschutz@svbruckmuehl.de</w:t>
            </w:r>
          </w:p>
        </w:tc>
      </w:tr>
    </w:tbl>
    <w:p w:rsidR="008E5D62" w:rsidRPr="008E5D62" w:rsidRDefault="008E5D62" w:rsidP="008E5D62">
      <w:pPr>
        <w:spacing w:after="160"/>
        <w:rPr>
          <w:rFonts w:ascii="Arial" w:eastAsia="Calibri" w:hAnsi="Arial" w:cs="Arial"/>
          <w:sz w:val="20"/>
          <w:szCs w:val="20"/>
          <w:lang w:eastAsia="en-US"/>
        </w:rPr>
      </w:pPr>
    </w:p>
    <w:p w:rsidR="008E5D62" w:rsidRPr="008E5D62" w:rsidRDefault="008E5D62" w:rsidP="008E5D62">
      <w:pPr>
        <w:spacing w:after="160"/>
        <w:jc w:val="both"/>
        <w:rPr>
          <w:rFonts w:ascii="Arial" w:eastAsia="Calibri" w:hAnsi="Arial" w:cs="Arial"/>
          <w:sz w:val="20"/>
          <w:szCs w:val="20"/>
          <w:u w:val="single"/>
          <w:lang w:eastAsia="en-US"/>
        </w:rPr>
      </w:pPr>
      <w:r w:rsidRPr="008E5D62">
        <w:rPr>
          <w:rFonts w:ascii="Arial" w:eastAsia="Calibri" w:hAnsi="Arial" w:cs="Arial"/>
          <w:sz w:val="20"/>
          <w:szCs w:val="20"/>
          <w:u w:val="single"/>
          <w:lang w:eastAsia="en-US"/>
        </w:rPr>
        <w:t>Verarbeitungszwecke und Rechtsgrundlage:</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Die Verarbeitung personenbezogener Daten erfolgt nach Art. 6 Abs. 1 lit b) EU-DSGVO zur Anbahnung, Abwicklung und Beendigung der Mitgliedschaft im Sportverein Bruckmühl e.V. oder gesetzliche Pflichten des Verantwortlichen betreffend. Dabei handelt es sich um Kontakt-, Adress- und Zahlungsdaten sowie die jeweilige Korrespondenz mit Ihnen.</w:t>
      </w:r>
    </w:p>
    <w:p w:rsidR="008E5D62" w:rsidRPr="008E5D62" w:rsidRDefault="008E5D62" w:rsidP="008E5D62">
      <w:pPr>
        <w:spacing w:after="160"/>
        <w:jc w:val="both"/>
        <w:rPr>
          <w:rFonts w:ascii="Arial" w:eastAsia="Calibri" w:hAnsi="Arial" w:cs="Arial"/>
          <w:sz w:val="20"/>
          <w:szCs w:val="20"/>
          <w:u w:val="single"/>
          <w:lang w:eastAsia="en-US"/>
        </w:rPr>
      </w:pPr>
      <w:r w:rsidRPr="008E5D62">
        <w:rPr>
          <w:rFonts w:ascii="Arial" w:eastAsia="Calibri" w:hAnsi="Arial" w:cs="Arial"/>
          <w:sz w:val="20"/>
          <w:szCs w:val="20"/>
          <w:u w:val="single"/>
          <w:lang w:eastAsia="en-US"/>
        </w:rPr>
        <w:t>Kategorien von Empfängern:</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Im Rahmen der Mitgliedschaft werden Ihre Daten intern und soweit jeweils erforderlich zur Überprüfung des Mitgliedsstatus an die Spartenvorstände weitergegeben. Zudem können Ihre Daten an Sportverbände zu Verwaltungszwecken weitergegeben werden.</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Auch von uns eingesetzte Dienstleister, z.B. zum Versand der Vereinszeitschrift, können im Rahmen einer Auftragsverarbeitung gem. Art. 28 EU-DSGVO Empfänger von Daten zu Ihrer Person sein.</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Eine Datenweitergabe in ein Drittland außerhalb der EU / des EWR findet nicht statt und ist aktuell nicht geplant.</w:t>
      </w:r>
    </w:p>
    <w:p w:rsidR="008E5D62" w:rsidRPr="008E5D62" w:rsidRDefault="008E5D62" w:rsidP="008E5D62">
      <w:pPr>
        <w:spacing w:after="160"/>
        <w:jc w:val="both"/>
        <w:rPr>
          <w:rFonts w:ascii="Arial" w:eastAsia="Calibri" w:hAnsi="Arial" w:cs="Arial"/>
          <w:sz w:val="20"/>
          <w:szCs w:val="20"/>
          <w:u w:val="single"/>
          <w:lang w:eastAsia="en-US"/>
        </w:rPr>
      </w:pPr>
      <w:r w:rsidRPr="008E5D62">
        <w:rPr>
          <w:rFonts w:ascii="Arial" w:eastAsia="Calibri" w:hAnsi="Arial" w:cs="Arial"/>
          <w:sz w:val="20"/>
          <w:szCs w:val="20"/>
          <w:u w:val="single"/>
          <w:lang w:eastAsia="en-US"/>
        </w:rPr>
        <w:t>Dauer der Speicherung:</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Soweit sich aus den übrigen Regelungen dieser Hinweise nichts anderes ergibt, speichern wir Ihre von uns im Zusammenhang mit Ihrer Mitgliedschaft erlangten personenbezogenen Daten nur solange dies für die Erfüllung unserer vertraglichen und gesetzlichen Pflichten notwendig ist. Danach werden diese Daten von uns gelöscht.</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Darüber hinaus speichern wir Ihre Daten nur in dem Umfang und soweit wir dazu aufgrund zwingender gesetzlicher, z.B. handels- oder steuerrechtlicher Aufbewahrungspflichten verpflichtet sind. Soweit wir Ihre Daten nicht mehr für die oben beschriebenen Zwecke benötigen werden sie während der jeweiligen gesetzlichen Aufbewahrungsfrist lediglich temporär gespeichert und nicht für andere Zwecke verarbeitet.</w:t>
      </w:r>
    </w:p>
    <w:p w:rsidR="008E5D62" w:rsidRPr="008E5D62" w:rsidRDefault="008E5D62" w:rsidP="008E5D62">
      <w:pPr>
        <w:spacing w:after="160"/>
        <w:jc w:val="both"/>
        <w:rPr>
          <w:rFonts w:ascii="Arial" w:eastAsia="Calibri" w:hAnsi="Arial" w:cs="Arial"/>
          <w:sz w:val="20"/>
          <w:szCs w:val="20"/>
          <w:u w:val="single"/>
          <w:lang w:eastAsia="en-US"/>
        </w:rPr>
      </w:pPr>
      <w:r w:rsidRPr="008E5D62">
        <w:rPr>
          <w:rFonts w:ascii="Arial" w:eastAsia="Calibri" w:hAnsi="Arial" w:cs="Arial"/>
          <w:sz w:val="20"/>
          <w:szCs w:val="20"/>
          <w:u w:val="single"/>
          <w:lang w:eastAsia="en-US"/>
        </w:rPr>
        <w:t>Betroffenenrechte:</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Ihnen stehen bei Vorliegen der gesetzlichen Voraussetzungen folgende Rechte nach Artikel 15 bis 22 EU-DSGVO zu: Recht auf Auskunft, Berichtigung, Löschung und Einschränkung der Verarbeitung sowie ein Recht auf Datenübertragbarkeit.</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Außerdem steht Ihnen nach Artikel 14 Abs. 2 lit. c) in Verbindung mit Artikel 21 EU-DSGVO ein Widerspruchsrecht gegen die Verarbeitung zu, die auf Artikel 6 Abs. 1 lit. f) EU-DSGVO beruht.</w:t>
      </w:r>
    </w:p>
    <w:p w:rsidR="008E5D62" w:rsidRPr="008E5D62" w:rsidRDefault="008E5D62" w:rsidP="008E5D62">
      <w:pPr>
        <w:spacing w:after="160"/>
        <w:jc w:val="both"/>
        <w:rPr>
          <w:rFonts w:ascii="Arial" w:eastAsia="Calibri" w:hAnsi="Arial" w:cs="Arial"/>
          <w:sz w:val="20"/>
          <w:szCs w:val="20"/>
          <w:u w:val="single"/>
          <w:lang w:eastAsia="en-US"/>
        </w:rPr>
      </w:pPr>
      <w:r w:rsidRPr="008E5D62">
        <w:rPr>
          <w:rFonts w:ascii="Arial" w:eastAsia="Calibri" w:hAnsi="Arial" w:cs="Arial"/>
          <w:sz w:val="20"/>
          <w:szCs w:val="20"/>
          <w:u w:val="single"/>
          <w:lang w:eastAsia="en-US"/>
        </w:rPr>
        <w:t>Beschwerderecht bei der Aufsichtsbehörde:</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 xml:space="preserve">Sie haben gemäß Artikel 77 EU-DSGVO das Recht, sich bei der Aufsichtsbehörde zu beschweren, wenn Sie der Ansicht sind, dass die Verarbeitung Ihrer personenbezogenen Daten nicht rechtmäßig erfolgt. </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Die Anschrift der für unser Unternehmen zuständigen Aufsichtsbehörde lautet:</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Bayerisches Landesamt für Datenschutzaufsicht</w:t>
      </w:r>
      <w:r w:rsidRPr="008E5D62">
        <w:rPr>
          <w:rFonts w:ascii="Calibri" w:eastAsia="Calibri" w:hAnsi="Calibri"/>
          <w:sz w:val="20"/>
          <w:szCs w:val="20"/>
          <w:lang w:eastAsia="en-US"/>
        </w:rPr>
        <w:t xml:space="preserve">, </w:t>
      </w:r>
      <w:r w:rsidRPr="008E5D62">
        <w:rPr>
          <w:rFonts w:ascii="Arial" w:eastAsia="Calibri" w:hAnsi="Arial" w:cs="Arial"/>
          <w:sz w:val="20"/>
          <w:szCs w:val="20"/>
          <w:lang w:eastAsia="en-US"/>
        </w:rPr>
        <w:t>Postfach 606, 91511 Ansbach</w:t>
      </w:r>
    </w:p>
    <w:p w:rsidR="008E5D62" w:rsidRPr="008E5D62" w:rsidRDefault="008E5D62" w:rsidP="008E5D62">
      <w:pPr>
        <w:spacing w:after="160"/>
        <w:jc w:val="both"/>
        <w:rPr>
          <w:rFonts w:ascii="Arial" w:eastAsia="Calibri" w:hAnsi="Arial" w:cs="Arial"/>
          <w:sz w:val="20"/>
          <w:szCs w:val="20"/>
          <w:u w:val="single"/>
          <w:lang w:eastAsia="en-US"/>
        </w:rPr>
      </w:pPr>
      <w:r w:rsidRPr="008E5D62">
        <w:rPr>
          <w:rFonts w:ascii="Arial" w:eastAsia="Calibri" w:hAnsi="Arial" w:cs="Arial"/>
          <w:sz w:val="20"/>
          <w:szCs w:val="20"/>
          <w:u w:val="single"/>
          <w:lang w:eastAsia="en-US"/>
        </w:rPr>
        <w:t>Pflicht zur Bereitstellung der personenbezogenen Daten:</w:t>
      </w:r>
    </w:p>
    <w:p w:rsidR="008E5D62" w:rsidRPr="008E5D62" w:rsidRDefault="008E5D62" w:rsidP="008E5D62">
      <w:pPr>
        <w:spacing w:after="160"/>
        <w:jc w:val="both"/>
        <w:rPr>
          <w:rFonts w:ascii="Arial" w:eastAsia="Calibri" w:hAnsi="Arial" w:cs="Arial"/>
          <w:sz w:val="20"/>
          <w:szCs w:val="20"/>
          <w:lang w:eastAsia="en-US"/>
        </w:rPr>
      </w:pPr>
      <w:r w:rsidRPr="008E5D62">
        <w:rPr>
          <w:rFonts w:ascii="Arial" w:eastAsia="Calibri" w:hAnsi="Arial" w:cs="Arial"/>
          <w:sz w:val="20"/>
          <w:szCs w:val="20"/>
          <w:lang w:eastAsia="en-US"/>
        </w:rPr>
        <w:t>Zur ordentlichen Mitgliederverwaltung müssen Sie diejenigen personenbezogenen Daten bereitstellen, die für die Aufnahme und Durchführung einer Mitgliedschaft und die Erfüllung der damit verbundenen vertraglichen Pflichten erforderlich sind. Ohne diese Daten werden wir in der Regel den Abschluss des Vertrages ablehnen müssen oder einen bestehenden Vertrag nicht mehr durchführen können und ggf. beenden müssen.</w:t>
      </w:r>
    </w:p>
    <w:p w:rsidR="008E5D62" w:rsidRPr="008E5D62" w:rsidRDefault="008E5D62" w:rsidP="008E5D62">
      <w:pPr>
        <w:spacing w:after="160"/>
        <w:jc w:val="both"/>
        <w:rPr>
          <w:rFonts w:ascii="Arial" w:eastAsia="Calibri" w:hAnsi="Arial" w:cs="Arial"/>
          <w:sz w:val="20"/>
          <w:szCs w:val="20"/>
          <w:u w:val="single"/>
          <w:lang w:eastAsia="en-US"/>
        </w:rPr>
      </w:pPr>
      <w:r w:rsidRPr="008E5D62">
        <w:rPr>
          <w:rFonts w:ascii="Arial" w:eastAsia="Calibri" w:hAnsi="Arial" w:cs="Arial"/>
          <w:sz w:val="20"/>
          <w:szCs w:val="20"/>
          <w:u w:val="single"/>
          <w:lang w:eastAsia="en-US"/>
        </w:rPr>
        <w:t>Automatisierte Entscheidungsfindung:</w:t>
      </w:r>
    </w:p>
    <w:p w:rsidR="00EB0308" w:rsidRPr="00E23536" w:rsidRDefault="008E5D62" w:rsidP="008E5D62">
      <w:pPr>
        <w:spacing w:after="160"/>
        <w:jc w:val="both"/>
        <w:rPr>
          <w:rFonts w:asciiTheme="majorHAnsi" w:hAnsiTheme="majorHAnsi"/>
        </w:rPr>
      </w:pPr>
      <w:r w:rsidRPr="008E5D62">
        <w:rPr>
          <w:rFonts w:ascii="Arial" w:eastAsia="Calibri" w:hAnsi="Arial" w:cs="Arial"/>
          <w:sz w:val="20"/>
          <w:szCs w:val="20"/>
          <w:lang w:eastAsia="en-US"/>
        </w:rPr>
        <w:t>Eine automatisierte Entscheidungsfindung findet nicht statt.</w:t>
      </w:r>
    </w:p>
    <w:sectPr w:rsidR="00EB0308" w:rsidRPr="00E23536" w:rsidSect="008E5D62">
      <w:headerReference w:type="default" r:id="rId6"/>
      <w:footerReference w:type="default" r:id="rId7"/>
      <w:pgSz w:w="11906" w:h="16838"/>
      <w:pgMar w:top="851" w:right="849"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A81" w:rsidRDefault="00DA2A81">
      <w:r>
        <w:separator/>
      </w:r>
    </w:p>
  </w:endnote>
  <w:endnote w:type="continuationSeparator" w:id="0">
    <w:p w:rsidR="00DA2A81" w:rsidRDefault="00DA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B31" w:rsidRPr="00A91B31" w:rsidRDefault="00A91B31">
    <w:pPr>
      <w:pStyle w:val="Fuzeile"/>
      <w:rPr>
        <w:rFonts w:asciiTheme="majorHAnsi" w:hAnsiTheme="majorHAnsi"/>
      </w:rPr>
    </w:pPr>
    <w:r w:rsidRPr="00A91B31">
      <w:rPr>
        <w:rFonts w:asciiTheme="majorHAnsi" w:hAnsiTheme="majorHAnsi"/>
      </w:rPr>
      <w:fldChar w:fldCharType="begin"/>
    </w:r>
    <w:r w:rsidRPr="00A91B31">
      <w:rPr>
        <w:rFonts w:asciiTheme="majorHAnsi" w:hAnsiTheme="majorHAnsi"/>
      </w:rPr>
      <w:instrText xml:space="preserve"> FILENAME   \* MERGEFORMAT </w:instrText>
    </w:r>
    <w:r w:rsidRPr="00A91B31">
      <w:rPr>
        <w:rFonts w:asciiTheme="majorHAnsi" w:hAnsiTheme="majorHAnsi"/>
      </w:rPr>
      <w:fldChar w:fldCharType="separate"/>
    </w:r>
    <w:r w:rsidR="00DB1462">
      <w:rPr>
        <w:rFonts w:asciiTheme="majorHAnsi" w:hAnsiTheme="majorHAnsi"/>
        <w:noProof/>
      </w:rPr>
      <w:t>Formblatt_Datenerhebung_201805.docx</w:t>
    </w:r>
    <w:r w:rsidRPr="00A91B31">
      <w:rPr>
        <w:rFonts w:asciiTheme="majorHAnsi" w:hAnsiTheme="maj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A81" w:rsidRDefault="00DA2A81">
      <w:r>
        <w:separator/>
      </w:r>
    </w:p>
  </w:footnote>
  <w:footnote w:type="continuationSeparator" w:id="0">
    <w:p w:rsidR="00DA2A81" w:rsidRDefault="00DA2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B31" w:rsidRPr="00A91B31" w:rsidRDefault="00A91B31" w:rsidP="00A91B31">
    <w:pPr>
      <w:pStyle w:val="Kopfzeile"/>
      <w:ind w:firstLine="708"/>
      <w:jc w:val="center"/>
      <w:rPr>
        <w:rFonts w:asciiTheme="majorHAnsi" w:hAnsiTheme="majorHAnsi"/>
        <w:sz w:val="24"/>
      </w:rPr>
    </w:pPr>
    <w:r w:rsidRPr="00A91B31">
      <w:rPr>
        <w:rFonts w:asciiTheme="majorHAnsi" w:hAnsiTheme="majorHAnsi"/>
        <w:sz w:val="24"/>
      </w:rPr>
      <w:t>Sportverein Bruckmühl e.V. | Zum Sportplatz 10 | 83052 Bruckmühl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08"/>
    <w:rsid w:val="00003CD4"/>
    <w:rsid w:val="006724C9"/>
    <w:rsid w:val="00731063"/>
    <w:rsid w:val="00752512"/>
    <w:rsid w:val="00807D56"/>
    <w:rsid w:val="00815156"/>
    <w:rsid w:val="008E5D62"/>
    <w:rsid w:val="00950430"/>
    <w:rsid w:val="00A91B31"/>
    <w:rsid w:val="00A968CB"/>
    <w:rsid w:val="00AD51D8"/>
    <w:rsid w:val="00B81EFF"/>
    <w:rsid w:val="00CE7775"/>
    <w:rsid w:val="00DA2A81"/>
    <w:rsid w:val="00DB1462"/>
    <w:rsid w:val="00E23536"/>
    <w:rsid w:val="00EB0308"/>
    <w:rsid w:val="00EB613E"/>
    <w:rsid w:val="00F16019"/>
    <w:rsid w:val="00F75D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9FDBDD-A020-46FE-AF2C-AF98A5C0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E2353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ngend">
    <w:name w:val="Hängend"/>
    <w:basedOn w:val="Standard"/>
    <w:next w:val="Standard"/>
    <w:pPr>
      <w:spacing w:after="60"/>
      <w:ind w:left="1134" w:hanging="1134"/>
      <w:jc w:val="both"/>
    </w:pPr>
  </w:style>
  <w:style w:type="paragraph" w:customStyle="1" w:styleId="ErstzeilenEinzug">
    <w:name w:val="Erstzeilen Einzug"/>
    <w:basedOn w:val="Standard"/>
    <w:next w:val="Standard"/>
    <w:pPr>
      <w:spacing w:after="60"/>
      <w:ind w:firstLine="1134"/>
      <w:jc w:val="both"/>
    </w:pPr>
  </w:style>
  <w:style w:type="paragraph" w:customStyle="1" w:styleId="berschriftmitDoppellinie">
    <w:name w:val="Überschrift mit Doppellinie"/>
    <w:basedOn w:val="Standard"/>
    <w:next w:val="Standard"/>
    <w:pPr>
      <w:pBdr>
        <w:top w:val="double" w:sz="2" w:space="4" w:color="auto"/>
        <w:bottom w:val="double" w:sz="2" w:space="4" w:color="auto"/>
      </w:pBdr>
      <w:spacing w:after="160"/>
      <w:jc w:val="center"/>
    </w:pPr>
    <w:rPr>
      <w:sz w:val="28"/>
    </w:rPr>
  </w:style>
  <w:style w:type="paragraph" w:customStyle="1" w:styleId="berschriftmitLinien">
    <w:name w:val="Überschrift mit Linien"/>
    <w:basedOn w:val="Standard"/>
    <w:next w:val="Standard"/>
    <w:pPr>
      <w:pBdr>
        <w:top w:val="single" w:sz="4" w:space="3" w:color="auto"/>
        <w:bottom w:val="single" w:sz="4" w:space="3" w:color="auto"/>
      </w:pBdr>
      <w:spacing w:after="120"/>
      <w:jc w:val="center"/>
    </w:pPr>
    <w:rPr>
      <w:b/>
      <w:sz w:val="28"/>
      <w14:shadow w14:blurRad="50800" w14:dist="38100" w14:dir="2700000" w14:sx="100000" w14:sy="100000" w14:kx="0" w14:ky="0" w14:algn="tl">
        <w14:srgbClr w14:val="000000">
          <w14:alpha w14:val="60000"/>
        </w14:srgbClr>
      </w14:shadow>
    </w:rPr>
  </w:style>
  <w:style w:type="paragraph" w:styleId="Kopfzeile">
    <w:name w:val="header"/>
    <w:basedOn w:val="Standard"/>
    <w:pPr>
      <w:tabs>
        <w:tab w:val="center" w:pos="4536"/>
        <w:tab w:val="right" w:pos="9072"/>
      </w:tabs>
    </w:pPr>
    <w:rPr>
      <w:sz w:val="18"/>
    </w:rPr>
  </w:style>
  <w:style w:type="paragraph" w:styleId="Fuzeile">
    <w:name w:val="footer"/>
    <w:basedOn w:val="Standard"/>
    <w:pPr>
      <w:tabs>
        <w:tab w:val="center" w:pos="4536"/>
        <w:tab w:val="right" w:pos="9072"/>
      </w:tabs>
    </w:pPr>
    <w:rPr>
      <w:sz w:val="18"/>
    </w:rPr>
  </w:style>
  <w:style w:type="table" w:styleId="Tabellenraster">
    <w:name w:val="Table Grid"/>
    <w:basedOn w:val="NormaleTabelle"/>
    <w:uiPriority w:val="59"/>
    <w:rsid w:val="00E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23536"/>
    <w:rPr>
      <w:rFonts w:asciiTheme="majorHAnsi" w:eastAsiaTheme="majorEastAsia" w:hAnsiTheme="majorHAnsi" w:cstheme="majorBidi"/>
      <w:color w:val="2E74B5" w:themeColor="accent1" w:themeShade="BF"/>
      <w:sz w:val="32"/>
      <w:szCs w:val="32"/>
    </w:rPr>
  </w:style>
  <w:style w:type="table" w:customStyle="1" w:styleId="Tabellenraster1">
    <w:name w:val="Tabellenraster1"/>
    <w:basedOn w:val="NormaleTabelle"/>
    <w:next w:val="Tabellenraster"/>
    <w:uiPriority w:val="39"/>
    <w:rsid w:val="008E5D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91B3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1B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C1F11D7C.dotm</Template>
  <TotalTime>0</TotalTime>
  <Pages>2</Pages>
  <Words>719</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Günzl Thomas</dc:creator>
  <cp:keywords/>
  <dc:description/>
  <cp:lastModifiedBy>Günzl Thomas</cp:lastModifiedBy>
  <cp:revision>6</cp:revision>
  <cp:lastPrinted>2018-06-12T07:43:00Z</cp:lastPrinted>
  <dcterms:created xsi:type="dcterms:W3CDTF">2018-05-23T09:54:00Z</dcterms:created>
  <dcterms:modified xsi:type="dcterms:W3CDTF">2018-06-13T06:58:00Z</dcterms:modified>
</cp:coreProperties>
</file>